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190" w:rsidRPr="00C970B1" w:rsidRDefault="00505190" w:rsidP="0050519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C970B1">
        <w:rPr>
          <w:rFonts w:ascii="Bookman Old Style" w:hAnsi="Bookman Old Style" w:cs="Bookman Old Style"/>
          <w:sz w:val="20"/>
          <w:szCs w:val="20"/>
        </w:rPr>
        <w:t>Uzasadnienie do uchwały:</w:t>
      </w:r>
    </w:p>
    <w:p w:rsidR="00505190" w:rsidRPr="00C970B1" w:rsidRDefault="00505190" w:rsidP="0050519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C970B1">
        <w:rPr>
          <w:rFonts w:ascii="Bookman Old Style" w:hAnsi="Bookman Old Style" w:cs="Bookman Old Style"/>
          <w:sz w:val="20"/>
          <w:szCs w:val="20"/>
        </w:rPr>
        <w:t xml:space="preserve">Przyjmuje się po stronie dochodów dotację na realizację projektu realizowanego w ramach RPO  pn. Aktywizacja </w:t>
      </w:r>
      <w:proofErr w:type="spellStart"/>
      <w:r w:rsidRPr="00C970B1">
        <w:rPr>
          <w:rFonts w:ascii="Bookman Old Style" w:hAnsi="Bookman Old Style" w:cs="Bookman Old Style"/>
          <w:sz w:val="20"/>
          <w:szCs w:val="20"/>
        </w:rPr>
        <w:t>społeczno</w:t>
      </w:r>
      <w:proofErr w:type="spellEnd"/>
      <w:r w:rsidRPr="00C970B1">
        <w:rPr>
          <w:rFonts w:ascii="Bookman Old Style" w:hAnsi="Bookman Old Style" w:cs="Bookman Old Style"/>
          <w:sz w:val="20"/>
          <w:szCs w:val="20"/>
        </w:rPr>
        <w:t xml:space="preserve"> - zawodowa w Gminie Srokowo w kwocie 172 735,95zł.  w </w:t>
      </w:r>
      <w:proofErr w:type="spellStart"/>
      <w:r w:rsidRPr="00C970B1">
        <w:rPr>
          <w:rFonts w:ascii="Bookman Old Style" w:hAnsi="Bookman Old Style" w:cs="Bookman Old Style"/>
          <w:sz w:val="20"/>
          <w:szCs w:val="20"/>
        </w:rPr>
        <w:t>paragrafe</w:t>
      </w:r>
      <w:proofErr w:type="spellEnd"/>
      <w:r w:rsidRPr="00C970B1">
        <w:rPr>
          <w:rFonts w:ascii="Bookman Old Style" w:hAnsi="Bookman Old Style" w:cs="Bookman Old Style"/>
          <w:sz w:val="20"/>
          <w:szCs w:val="20"/>
        </w:rPr>
        <w:t xml:space="preserve"> w którym ta dotacja wpłynęła do Gminy z jednoczesnym zdjęciem tej dotacji w </w:t>
      </w:r>
      <w:proofErr w:type="spellStart"/>
      <w:r w:rsidRPr="00C970B1">
        <w:rPr>
          <w:rFonts w:ascii="Bookman Old Style" w:hAnsi="Bookman Old Style" w:cs="Bookman Old Style"/>
          <w:sz w:val="20"/>
          <w:szCs w:val="20"/>
        </w:rPr>
        <w:t>pargrafie</w:t>
      </w:r>
      <w:proofErr w:type="spellEnd"/>
      <w:r w:rsidRPr="00C970B1">
        <w:rPr>
          <w:rFonts w:ascii="Bookman Old Style" w:hAnsi="Bookman Old Style" w:cs="Bookman Old Style"/>
          <w:sz w:val="20"/>
          <w:szCs w:val="20"/>
        </w:rPr>
        <w:t xml:space="preserve"> ujętym  w zmianie  budżetu w miesiącu  marcu.</w:t>
      </w:r>
    </w:p>
    <w:p w:rsidR="00505190" w:rsidRPr="00C970B1" w:rsidRDefault="00505190" w:rsidP="0050519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C970B1">
        <w:rPr>
          <w:rFonts w:ascii="Bookman Old Style" w:hAnsi="Bookman Old Style" w:cs="Bookman Old Style"/>
          <w:sz w:val="20"/>
          <w:szCs w:val="20"/>
        </w:rPr>
        <w:t>Zwiększa się kwoty dochodów budżetu gminy w związku z decyzjami Wojewody  o dotacjach na zadania zlecone i własne w tym na:</w:t>
      </w:r>
    </w:p>
    <w:p w:rsidR="00505190" w:rsidRPr="00C970B1" w:rsidRDefault="00505190" w:rsidP="0050519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C970B1">
        <w:rPr>
          <w:rFonts w:ascii="Bookman Old Style" w:hAnsi="Bookman Old Style" w:cs="Bookman Old Style"/>
          <w:sz w:val="20"/>
          <w:szCs w:val="20"/>
        </w:rPr>
        <w:t>- zadania  z zakresu administracji rządowej - zwiększenie  o kwotę 3 097zł.    (zadania zlecone),</w:t>
      </w:r>
    </w:p>
    <w:p w:rsidR="00505190" w:rsidRPr="00C970B1" w:rsidRDefault="00505190" w:rsidP="0050519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C970B1">
        <w:rPr>
          <w:rFonts w:ascii="Bookman Old Style" w:hAnsi="Bookman Old Style" w:cs="Bookman Old Style"/>
          <w:sz w:val="20"/>
          <w:szCs w:val="20"/>
        </w:rPr>
        <w:t xml:space="preserve">- zwrot podatku akcyzowego zawartego w cenie </w:t>
      </w:r>
      <w:proofErr w:type="spellStart"/>
      <w:r w:rsidRPr="00C970B1">
        <w:rPr>
          <w:rFonts w:ascii="Bookman Old Style" w:hAnsi="Bookman Old Style" w:cs="Bookman Old Style"/>
          <w:sz w:val="20"/>
          <w:szCs w:val="20"/>
        </w:rPr>
        <w:t>paliwia</w:t>
      </w:r>
      <w:proofErr w:type="spellEnd"/>
      <w:r w:rsidRPr="00C970B1">
        <w:rPr>
          <w:rFonts w:ascii="Bookman Old Style" w:hAnsi="Bookman Old Style" w:cs="Bookman Old Style"/>
          <w:sz w:val="20"/>
          <w:szCs w:val="20"/>
        </w:rPr>
        <w:t xml:space="preserve"> - 534 544,90zł. w tym na obsługę tego zadania 10481,27zł  (zadania zlecone ),</w:t>
      </w:r>
    </w:p>
    <w:p w:rsidR="00505190" w:rsidRPr="00C970B1" w:rsidRDefault="00505190" w:rsidP="0050519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C970B1">
        <w:rPr>
          <w:rFonts w:ascii="Bookman Old Style" w:hAnsi="Bookman Old Style" w:cs="Bookman Old Style"/>
          <w:sz w:val="20"/>
          <w:szCs w:val="20"/>
        </w:rPr>
        <w:t xml:space="preserve">- dodatki  energetyczne na II kwartał - 461zł. (zadanie zlecone), </w:t>
      </w:r>
    </w:p>
    <w:p w:rsidR="00505190" w:rsidRPr="00C970B1" w:rsidRDefault="00505190" w:rsidP="0050519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C970B1">
        <w:rPr>
          <w:rFonts w:ascii="Bookman Old Style" w:hAnsi="Bookman Old Style" w:cs="Bookman Old Style"/>
          <w:sz w:val="20"/>
          <w:szCs w:val="20"/>
        </w:rPr>
        <w:t>- pomoc materialną dla uczniów w II półroczu - 40 800zł. (zadanie własne).</w:t>
      </w:r>
    </w:p>
    <w:p w:rsidR="00505190" w:rsidRPr="00C970B1" w:rsidRDefault="00505190" w:rsidP="0050519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C970B1">
        <w:rPr>
          <w:rFonts w:ascii="Bookman Old Style" w:hAnsi="Bookman Old Style" w:cs="Bookman Old Style"/>
          <w:sz w:val="20"/>
          <w:szCs w:val="20"/>
        </w:rPr>
        <w:t xml:space="preserve">- dotację na modernizację drogi Siniec - Cegielnia -50 000zł  </w:t>
      </w:r>
    </w:p>
    <w:p w:rsidR="00505190" w:rsidRPr="00C970B1" w:rsidRDefault="00505190" w:rsidP="0050519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505190" w:rsidRPr="00C970B1" w:rsidRDefault="00505190" w:rsidP="0050519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505190" w:rsidRPr="00C970B1" w:rsidRDefault="00505190" w:rsidP="0050519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C970B1">
        <w:rPr>
          <w:rFonts w:ascii="Bookman Old Style" w:hAnsi="Bookman Old Style" w:cs="Bookman Old Style"/>
          <w:sz w:val="20"/>
          <w:szCs w:val="20"/>
        </w:rPr>
        <w:t>Dokonuje się zmian  wydatków w jednostkach Urząd Gminy i GOPS  na podstawie  wyżej wymienionych decyzji .</w:t>
      </w:r>
    </w:p>
    <w:p w:rsidR="00505190" w:rsidRPr="00C970B1" w:rsidRDefault="00505190" w:rsidP="0050519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C970B1">
        <w:rPr>
          <w:rFonts w:ascii="Bookman Old Style" w:hAnsi="Bookman Old Style" w:cs="Bookman Old Style"/>
          <w:sz w:val="20"/>
          <w:szCs w:val="20"/>
        </w:rPr>
        <w:t xml:space="preserve">W Urzędzie Gminy  dokonuje się zmian polegających na: zmniejszeniu wydatków inwestycyjnych  na budowę wodociągu o kwotę 10 tys. zł, na zakupy inwestycyjne w UG o kwotę 6625zł , wydatki na wymianę okien w GOK o kwotę 72000zł ( wniosek o dofinansowanie w Ministerstwie  Kultury po raz kolejny nie uzyskał akceptacji). O kwotę 82 000zł zwiększa się środki na  wykonanie drogi w Kaczorach ( wynik po przetargu ).    </w:t>
      </w:r>
    </w:p>
    <w:p w:rsidR="00505190" w:rsidRPr="00C970B1" w:rsidRDefault="00505190" w:rsidP="0050519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C970B1">
        <w:rPr>
          <w:rFonts w:ascii="Bookman Old Style" w:hAnsi="Bookman Old Style" w:cs="Bookman Old Style"/>
          <w:sz w:val="20"/>
          <w:szCs w:val="20"/>
        </w:rPr>
        <w:t xml:space="preserve">Zmienia się zadania w Funduszu sołeckim w </w:t>
      </w:r>
      <w:proofErr w:type="spellStart"/>
      <w:r w:rsidRPr="00C970B1">
        <w:rPr>
          <w:rFonts w:ascii="Bookman Old Style" w:hAnsi="Bookman Old Style" w:cs="Bookman Old Style"/>
          <w:sz w:val="20"/>
          <w:szCs w:val="20"/>
        </w:rPr>
        <w:t>Jankowiach</w:t>
      </w:r>
      <w:proofErr w:type="spellEnd"/>
      <w:r w:rsidRPr="00C970B1">
        <w:rPr>
          <w:rFonts w:ascii="Bookman Old Style" w:hAnsi="Bookman Old Style" w:cs="Bookman Old Style"/>
          <w:sz w:val="20"/>
          <w:szCs w:val="20"/>
        </w:rPr>
        <w:t xml:space="preserve">  - przeznacza się kwotę 8 500zł na remonty dróg  z jednoczesnym zmniejszeniem środków w </w:t>
      </w:r>
      <w:proofErr w:type="spellStart"/>
      <w:r w:rsidRPr="00C970B1">
        <w:rPr>
          <w:rFonts w:ascii="Bookman Old Style" w:hAnsi="Bookman Old Style" w:cs="Bookman Old Style"/>
          <w:sz w:val="20"/>
          <w:szCs w:val="20"/>
        </w:rPr>
        <w:t>rozdz</w:t>
      </w:r>
      <w:proofErr w:type="spellEnd"/>
      <w:r w:rsidRPr="00C970B1">
        <w:rPr>
          <w:rFonts w:ascii="Bookman Old Style" w:hAnsi="Bookman Old Style" w:cs="Bookman Old Style"/>
          <w:sz w:val="20"/>
          <w:szCs w:val="20"/>
        </w:rPr>
        <w:t xml:space="preserve"> 90004 oraz 92109 ( zakup kosiarek i paliwa oraz zakupy węgla i wyposażenia do świetlicy ).  </w:t>
      </w:r>
    </w:p>
    <w:p w:rsidR="00505190" w:rsidRPr="00C970B1" w:rsidRDefault="00505190" w:rsidP="0050519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505190" w:rsidRPr="00C970B1" w:rsidRDefault="00505190" w:rsidP="0050519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C970B1">
        <w:rPr>
          <w:rFonts w:ascii="Bookman Old Style" w:hAnsi="Bookman Old Style" w:cs="Bookman Old Style"/>
          <w:sz w:val="20"/>
          <w:szCs w:val="20"/>
        </w:rPr>
        <w:t xml:space="preserve">Dokonuje się przeniesienia wydatków w  rozdziale promocja gminy o kwotę 380zł  z zakupu usług na zakup </w:t>
      </w:r>
      <w:proofErr w:type="spellStart"/>
      <w:r w:rsidRPr="00C970B1">
        <w:rPr>
          <w:rFonts w:ascii="Bookman Old Style" w:hAnsi="Bookman Old Style" w:cs="Bookman Old Style"/>
          <w:sz w:val="20"/>
          <w:szCs w:val="20"/>
        </w:rPr>
        <w:t>materiałow</w:t>
      </w:r>
      <w:proofErr w:type="spellEnd"/>
      <w:r w:rsidRPr="00C970B1">
        <w:rPr>
          <w:rFonts w:ascii="Bookman Old Style" w:hAnsi="Bookman Old Style" w:cs="Bookman Old Style"/>
          <w:sz w:val="20"/>
          <w:szCs w:val="20"/>
        </w:rPr>
        <w:t>.</w:t>
      </w:r>
    </w:p>
    <w:p w:rsidR="00505190" w:rsidRPr="00C970B1" w:rsidRDefault="00505190" w:rsidP="0050519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spellStart"/>
      <w:r w:rsidRPr="00C970B1">
        <w:rPr>
          <w:rFonts w:ascii="Bookman Old Style" w:hAnsi="Bookman Old Style" w:cs="Bookman Old Style"/>
          <w:sz w:val="20"/>
          <w:szCs w:val="20"/>
        </w:rPr>
        <w:t>Zminiejsza</w:t>
      </w:r>
      <w:proofErr w:type="spellEnd"/>
      <w:r w:rsidRPr="00C970B1">
        <w:rPr>
          <w:rFonts w:ascii="Bookman Old Style" w:hAnsi="Bookman Old Style" w:cs="Bookman Old Style"/>
          <w:sz w:val="20"/>
          <w:szCs w:val="20"/>
        </w:rPr>
        <w:t xml:space="preserve"> się środki na wynagrodzenia w administracji  o </w:t>
      </w:r>
      <w:proofErr w:type="spellStart"/>
      <w:r w:rsidRPr="00C970B1">
        <w:rPr>
          <w:rFonts w:ascii="Bookman Old Style" w:hAnsi="Bookman Old Style" w:cs="Bookman Old Style"/>
          <w:sz w:val="20"/>
          <w:szCs w:val="20"/>
        </w:rPr>
        <w:t>kowę</w:t>
      </w:r>
      <w:proofErr w:type="spellEnd"/>
      <w:r w:rsidRPr="00C970B1">
        <w:rPr>
          <w:rFonts w:ascii="Bookman Old Style" w:hAnsi="Bookman Old Style" w:cs="Bookman Old Style"/>
          <w:sz w:val="20"/>
          <w:szCs w:val="20"/>
        </w:rPr>
        <w:t xml:space="preserve"> 3337zł z przeznaczeniem na zawarcie  umowy o dzieło-2337zł. Zwiększa się środki na zakup usług zdrowotnych w administracji  o kwotę 400zł,  zakup usług 2386zł  oraz tworzy się paragraf 3020 na </w:t>
      </w:r>
      <w:proofErr w:type="spellStart"/>
      <w:r w:rsidRPr="00C970B1">
        <w:rPr>
          <w:rFonts w:ascii="Bookman Old Style" w:hAnsi="Bookman Old Style" w:cs="Bookman Old Style"/>
          <w:sz w:val="20"/>
          <w:szCs w:val="20"/>
        </w:rPr>
        <w:t>elwiwalent</w:t>
      </w:r>
      <w:proofErr w:type="spellEnd"/>
      <w:r w:rsidRPr="00C970B1">
        <w:rPr>
          <w:rFonts w:ascii="Bookman Old Style" w:hAnsi="Bookman Old Style" w:cs="Bookman Old Style"/>
          <w:sz w:val="20"/>
          <w:szCs w:val="20"/>
        </w:rPr>
        <w:t xml:space="preserve"> na zakup odzieży do USC 1000zł, przeznacza się środki w kwocie 1199zł w rozdziale  gospodarka ściekowa  oraz 2640 zł. w </w:t>
      </w:r>
      <w:proofErr w:type="spellStart"/>
      <w:r w:rsidRPr="00C970B1">
        <w:rPr>
          <w:rFonts w:ascii="Bookman Old Style" w:hAnsi="Bookman Old Style" w:cs="Bookman Old Style"/>
          <w:sz w:val="20"/>
          <w:szCs w:val="20"/>
        </w:rPr>
        <w:t>rozdz</w:t>
      </w:r>
      <w:proofErr w:type="spellEnd"/>
      <w:r w:rsidRPr="00C970B1">
        <w:rPr>
          <w:rFonts w:ascii="Bookman Old Style" w:hAnsi="Bookman Old Style" w:cs="Bookman Old Style"/>
          <w:sz w:val="20"/>
          <w:szCs w:val="20"/>
        </w:rPr>
        <w:t xml:space="preserve"> ochrona powietrza  na opłaty na ochronę środowiska za 2017rok </w:t>
      </w:r>
    </w:p>
    <w:p w:rsidR="00505190" w:rsidRPr="00C970B1" w:rsidRDefault="00505190" w:rsidP="0050519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505190" w:rsidRPr="00C970B1" w:rsidRDefault="00505190" w:rsidP="0050519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505190" w:rsidRDefault="00505190" w:rsidP="00505190"/>
    <w:p w:rsidR="002C2D9F" w:rsidRDefault="002C2D9F">
      <w:bookmarkStart w:id="0" w:name="_GoBack"/>
      <w:bookmarkEnd w:id="0"/>
    </w:p>
    <w:sectPr w:rsidR="002C2D9F" w:rsidSect="00F24C97">
      <w:footerReference w:type="default" r:id="rId4"/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C97" w:rsidRDefault="00505190">
    <w:pPr>
      <w:pStyle w:val="Stopka"/>
      <w:tabs>
        <w:tab w:val="clear" w:pos="9072"/>
        <w:tab w:val="right" w:pos="9075"/>
      </w:tabs>
      <w:jc w:val="right"/>
    </w:pPr>
    <w:r>
      <w:fldChar w:fldCharType="begin"/>
    </w:r>
    <w:r>
      <w:instrText xml:space="preserve"> PAGE \* Arabic </w:instrText>
    </w:r>
    <w:r>
      <w:fldChar w:fldCharType="separate"/>
    </w:r>
    <w:r>
      <w:t>1</w:t>
    </w:r>
    <w:r>
      <w:fldChar w:fldCharType="end"/>
    </w:r>
  </w:p>
  <w:p w:rsidR="00F24C97" w:rsidRDefault="00505190">
    <w:pPr>
      <w:pStyle w:val="Stopka"/>
      <w:tabs>
        <w:tab w:val="clear" w:pos="9072"/>
        <w:tab w:val="right" w:pos="9075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90"/>
    <w:rsid w:val="002C2D9F"/>
    <w:rsid w:val="00505190"/>
    <w:rsid w:val="00617C4C"/>
    <w:rsid w:val="006327E6"/>
    <w:rsid w:val="007217D0"/>
    <w:rsid w:val="007D57DD"/>
    <w:rsid w:val="009C46DE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BCDD4-08EC-403D-B0E5-FCBFB91C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51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5190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50519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2018-05-02T10:19:00Z</dcterms:created>
  <dcterms:modified xsi:type="dcterms:W3CDTF">2018-05-02T10:19:00Z</dcterms:modified>
</cp:coreProperties>
</file>